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26959" w14:textId="0BA3BC82" w:rsidR="00E63E25" w:rsidRDefault="00E63E25">
      <w:r>
        <w:rPr>
          <w:noProof/>
        </w:rPr>
        <w:drawing>
          <wp:anchor distT="0" distB="0" distL="114300" distR="114300" simplePos="0" relativeHeight="251658240" behindDoc="1" locked="0" layoutInCell="1" allowOverlap="1" wp14:anchorId="584B0D06" wp14:editId="2F687D0F">
            <wp:simplePos x="0" y="0"/>
            <wp:positionH relativeFrom="column">
              <wp:posOffset>-556895</wp:posOffset>
            </wp:positionH>
            <wp:positionV relativeFrom="paragraph">
              <wp:posOffset>-490220</wp:posOffset>
            </wp:positionV>
            <wp:extent cx="2381250" cy="1339453"/>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2438" cy="1356996"/>
                    </a:xfrm>
                    <a:prstGeom prst="rect">
                      <a:avLst/>
                    </a:prstGeom>
                  </pic:spPr>
                </pic:pic>
              </a:graphicData>
            </a:graphic>
            <wp14:sizeRelH relativeFrom="page">
              <wp14:pctWidth>0</wp14:pctWidth>
            </wp14:sizeRelH>
            <wp14:sizeRelV relativeFrom="page">
              <wp14:pctHeight>0</wp14:pctHeight>
            </wp14:sizeRelV>
          </wp:anchor>
        </w:drawing>
      </w:r>
    </w:p>
    <w:p w14:paraId="54954DB4" w14:textId="497AEB5A" w:rsidR="00E63E25" w:rsidRDefault="00E63E25"/>
    <w:p w14:paraId="78845E82" w14:textId="64D71D92" w:rsidR="00E63E25" w:rsidRDefault="00E63E25"/>
    <w:p w14:paraId="40B12B0A" w14:textId="77777777" w:rsidR="00E63E25" w:rsidRDefault="00E63E25"/>
    <w:p w14:paraId="3D8A69F3" w14:textId="0E770D13" w:rsidR="00E63E25" w:rsidRDefault="00E63E25" w:rsidP="00E63E25">
      <w:pPr>
        <w:pStyle w:val="Rubrik"/>
        <w:rPr>
          <w:sz w:val="48"/>
          <w:szCs w:val="48"/>
        </w:rPr>
      </w:pPr>
      <w:r w:rsidRPr="00E63E25">
        <w:rPr>
          <w:sz w:val="48"/>
          <w:szCs w:val="48"/>
        </w:rPr>
        <w:t>Ridhusregler för Balsberga Gård, Stall &amp; Ridhus</w:t>
      </w:r>
    </w:p>
    <w:p w14:paraId="083D4BD3" w14:textId="2E09EF65" w:rsidR="00D158D3" w:rsidRPr="00D158D3" w:rsidRDefault="00D158D3" w:rsidP="00D158D3">
      <w:pPr>
        <w:pStyle w:val="Rubrik1"/>
        <w:rPr>
          <w:color w:val="auto"/>
        </w:rPr>
      </w:pPr>
      <w:r w:rsidRPr="00D158D3">
        <w:rPr>
          <w:color w:val="auto"/>
        </w:rPr>
        <w:t>Allmänna regler</w:t>
      </w:r>
    </w:p>
    <w:p w14:paraId="15BF2F04" w14:textId="77777777" w:rsidR="00E63E25" w:rsidRDefault="00E63E25" w:rsidP="00E63E25">
      <w:pPr>
        <w:pStyle w:val="Liststycke"/>
        <w:numPr>
          <w:ilvl w:val="0"/>
          <w:numId w:val="1"/>
        </w:numPr>
      </w:pPr>
      <w:r>
        <w:t xml:space="preserve">Sitt av när du öppnar dörrarna in till ridhuset </w:t>
      </w:r>
    </w:p>
    <w:p w14:paraId="534B7064" w14:textId="77777777" w:rsidR="00E63E25" w:rsidRDefault="00E63E25" w:rsidP="00E63E25">
      <w:pPr>
        <w:pStyle w:val="Liststycke"/>
        <w:numPr>
          <w:ilvl w:val="0"/>
          <w:numId w:val="1"/>
        </w:numPr>
      </w:pPr>
      <w:r>
        <w:t xml:space="preserve">Påkalla uppmärksamhet innan du går in i ridhuset. Stäng sargdörrarna försiktigt! </w:t>
      </w:r>
    </w:p>
    <w:p w14:paraId="10238652" w14:textId="53654E7A" w:rsidR="00E63E25" w:rsidRDefault="00E63E25" w:rsidP="00E63E25">
      <w:pPr>
        <w:pStyle w:val="Liststycke"/>
        <w:numPr>
          <w:ilvl w:val="0"/>
          <w:numId w:val="1"/>
        </w:numPr>
      </w:pPr>
      <w:r>
        <w:t xml:space="preserve">Häng jackor, lägg täcken mm på anvisad plats utanför sargdörren (vid </w:t>
      </w:r>
      <w:r w:rsidR="00D158D3">
        <w:t>entrén</w:t>
      </w:r>
      <w:r>
        <w:t xml:space="preserve">) </w:t>
      </w:r>
    </w:p>
    <w:p w14:paraId="0ACE92C2" w14:textId="77777777" w:rsidR="00E63E25" w:rsidRDefault="00E63E25" w:rsidP="00E63E25">
      <w:pPr>
        <w:pStyle w:val="Liststycke"/>
        <w:numPr>
          <w:ilvl w:val="0"/>
          <w:numId w:val="1"/>
        </w:numPr>
      </w:pPr>
      <w:r>
        <w:t xml:space="preserve">Högertrafik råder alltid </w:t>
      </w:r>
    </w:p>
    <w:p w14:paraId="687ED57C" w14:textId="77777777" w:rsidR="00E63E25" w:rsidRDefault="00E63E25" w:rsidP="00E63E25">
      <w:pPr>
        <w:pStyle w:val="Liststycke"/>
        <w:numPr>
          <w:ilvl w:val="0"/>
          <w:numId w:val="1"/>
        </w:numPr>
      </w:pPr>
      <w:r>
        <w:t xml:space="preserve">Högre tempo på fyrkantsspåret – skritt innanför </w:t>
      </w:r>
    </w:p>
    <w:p w14:paraId="5EC6F1A6" w14:textId="77777777" w:rsidR="00E63E25" w:rsidRDefault="00E63E25" w:rsidP="00E63E25">
      <w:pPr>
        <w:pStyle w:val="Liststycke"/>
        <w:numPr>
          <w:ilvl w:val="0"/>
          <w:numId w:val="1"/>
        </w:numPr>
      </w:pPr>
      <w:r>
        <w:t xml:space="preserve">Ryttare på volt ska passera innanför ryttare som befinner sig på fyrkantspåret </w:t>
      </w:r>
    </w:p>
    <w:p w14:paraId="21F7476B" w14:textId="77777777" w:rsidR="00E63E25" w:rsidRDefault="00E63E25" w:rsidP="00E63E25">
      <w:pPr>
        <w:pStyle w:val="Liststycke"/>
        <w:numPr>
          <w:ilvl w:val="0"/>
          <w:numId w:val="1"/>
        </w:numPr>
      </w:pPr>
      <w:r>
        <w:t xml:space="preserve">Vid byte från volt till fyrkantsspår har ryttare på fyrkantsspåret företräde </w:t>
      </w:r>
    </w:p>
    <w:p w14:paraId="0F08C306" w14:textId="77777777" w:rsidR="00E63E25" w:rsidRDefault="00E63E25" w:rsidP="00E63E25">
      <w:pPr>
        <w:pStyle w:val="Liststycke"/>
        <w:numPr>
          <w:ilvl w:val="0"/>
          <w:numId w:val="1"/>
        </w:numPr>
      </w:pPr>
      <w:r>
        <w:t xml:space="preserve">Fler ryttare än </w:t>
      </w:r>
      <w:r>
        <w:t>4</w:t>
      </w:r>
      <w:r>
        <w:t xml:space="preserve"> på fyrkantspåret – rid samma varv </w:t>
      </w:r>
    </w:p>
    <w:p w14:paraId="5D1CD9D0" w14:textId="77777777" w:rsidR="00E63E25" w:rsidRDefault="00E63E25" w:rsidP="00E63E25">
      <w:pPr>
        <w:pStyle w:val="Liststycke"/>
        <w:numPr>
          <w:ilvl w:val="0"/>
          <w:numId w:val="1"/>
        </w:numPr>
      </w:pPr>
      <w:r>
        <w:t>V</w:t>
      </w:r>
      <w:r>
        <w:t xml:space="preserve">id risk för ”krock” – stanna inte, tala om vart du ska, höger/vänster och försök väja undan. Större risk för ”krock” om du tvärnitar </w:t>
      </w:r>
    </w:p>
    <w:p w14:paraId="15DB70ED" w14:textId="77777777" w:rsidR="00E63E25" w:rsidRDefault="00E63E25" w:rsidP="00E63E25">
      <w:pPr>
        <w:pStyle w:val="Liststycke"/>
        <w:numPr>
          <w:ilvl w:val="0"/>
          <w:numId w:val="1"/>
        </w:numPr>
      </w:pPr>
      <w:r>
        <w:t xml:space="preserve">Om din häst är orolig eller ”okontrollerbar”. </w:t>
      </w:r>
      <w:r>
        <w:t>Boka ensam tid i ridhuset eller hör av dig till Ingela så att du kan komma en</w:t>
      </w:r>
      <w:r>
        <w:t xml:space="preserve"> lämplig tid då ridhuset inte är så belastat </w:t>
      </w:r>
    </w:p>
    <w:p w14:paraId="21ADF121" w14:textId="4C942788" w:rsidR="00D158D3" w:rsidRDefault="00E63E25" w:rsidP="00E63E25">
      <w:pPr>
        <w:pStyle w:val="Liststycke"/>
        <w:numPr>
          <w:ilvl w:val="0"/>
          <w:numId w:val="1"/>
        </w:numPr>
      </w:pPr>
      <w:r>
        <w:t>Använd ute</w:t>
      </w:r>
      <w:r w:rsidR="00D158D3">
        <w:t>ridbanan</w:t>
      </w:r>
      <w:r>
        <w:t xml:space="preserve"> när vädret så tillåter </w:t>
      </w:r>
    </w:p>
    <w:p w14:paraId="154E490F" w14:textId="77777777" w:rsidR="00D158D3" w:rsidRDefault="00E63E25" w:rsidP="00E63E25">
      <w:pPr>
        <w:pStyle w:val="Liststycke"/>
        <w:numPr>
          <w:ilvl w:val="0"/>
          <w:numId w:val="1"/>
        </w:numPr>
      </w:pPr>
      <w:r>
        <w:t xml:space="preserve">Hjälmtvång råder </w:t>
      </w:r>
      <w:r w:rsidR="00D158D3">
        <w:t>på hela Balsberga Gård</w:t>
      </w:r>
    </w:p>
    <w:p w14:paraId="2F532749" w14:textId="77777777" w:rsidR="00D158D3" w:rsidRDefault="00E63E25" w:rsidP="00E63E25">
      <w:pPr>
        <w:pStyle w:val="Liststycke"/>
        <w:numPr>
          <w:ilvl w:val="0"/>
          <w:numId w:val="1"/>
        </w:numPr>
      </w:pPr>
      <w:r>
        <w:t xml:space="preserve">Släck lyset och radion i ridhuset när du går ut </w:t>
      </w:r>
    </w:p>
    <w:p w14:paraId="795E4E10" w14:textId="77777777" w:rsidR="00D158D3" w:rsidRDefault="00E63E25" w:rsidP="00E63E25">
      <w:pPr>
        <w:pStyle w:val="Liststycke"/>
        <w:numPr>
          <w:ilvl w:val="0"/>
          <w:numId w:val="1"/>
        </w:numPr>
      </w:pPr>
      <w:r>
        <w:t xml:space="preserve">Prata i telefon när du sitter i sadeln är ej tillåtet. En säkerhetsrisk! </w:t>
      </w:r>
    </w:p>
    <w:p w14:paraId="0B565C40" w14:textId="4363C8BF" w:rsidR="00E63E25" w:rsidRDefault="00E63E25" w:rsidP="00E63E25">
      <w:pPr>
        <w:pStyle w:val="Liststycke"/>
        <w:numPr>
          <w:ilvl w:val="0"/>
          <w:numId w:val="1"/>
        </w:numPr>
      </w:pPr>
      <w:r>
        <w:t>Att leda hästen i grimma är ej tillåtet, använd träns eller liknande</w:t>
      </w:r>
    </w:p>
    <w:p w14:paraId="66192558" w14:textId="3B1851B7" w:rsidR="00D158D3" w:rsidRDefault="00D158D3" w:rsidP="00D158D3">
      <w:pPr>
        <w:pStyle w:val="Rubrik1"/>
        <w:rPr>
          <w:color w:val="auto"/>
        </w:rPr>
      </w:pPr>
      <w:r w:rsidRPr="00D158D3">
        <w:rPr>
          <w:color w:val="auto"/>
        </w:rPr>
        <w:t>Lektion</w:t>
      </w:r>
    </w:p>
    <w:p w14:paraId="1CDB5312" w14:textId="77777777" w:rsidR="00D158D3" w:rsidRDefault="00D158D3" w:rsidP="00D158D3">
      <w:pPr>
        <w:pStyle w:val="Liststycke"/>
        <w:numPr>
          <w:ilvl w:val="0"/>
          <w:numId w:val="2"/>
        </w:numPr>
      </w:pPr>
      <w:r>
        <w:t xml:space="preserve">Fasta tider, ändringar eller tillfälliga lektioner bokas </w:t>
      </w:r>
      <w:r>
        <w:t>på hemsidan eller via mejl boka</w:t>
      </w:r>
      <w:r w:rsidRPr="00D158D3">
        <w:t>@</w:t>
      </w:r>
      <w:r>
        <w:t>balsbergagard.se</w:t>
      </w:r>
      <w:r>
        <w:t xml:space="preserve"> </w:t>
      </w:r>
    </w:p>
    <w:p w14:paraId="3792328F" w14:textId="77777777" w:rsidR="00D158D3" w:rsidRDefault="00D158D3" w:rsidP="00D158D3">
      <w:pPr>
        <w:pStyle w:val="Liststycke"/>
        <w:numPr>
          <w:ilvl w:val="0"/>
          <w:numId w:val="2"/>
        </w:numPr>
      </w:pPr>
      <w:r>
        <w:t xml:space="preserve">Endast en pågående lektion i taget. Annan överenskommelse kan dock göras mellan tränare, lektionstagare och övriga ryttare </w:t>
      </w:r>
    </w:p>
    <w:p w14:paraId="2F03BC16" w14:textId="2AADD379" w:rsidR="00D158D3" w:rsidRDefault="00D158D3" w:rsidP="00D158D3">
      <w:pPr>
        <w:pStyle w:val="Liststycke"/>
        <w:numPr>
          <w:ilvl w:val="0"/>
          <w:numId w:val="2"/>
        </w:numPr>
      </w:pPr>
      <w:r>
        <w:t>Hänsyn skall tas till den som rider lektion</w:t>
      </w:r>
    </w:p>
    <w:p w14:paraId="6996A305" w14:textId="5D481E95" w:rsidR="00D158D3" w:rsidRPr="00D158D3" w:rsidRDefault="00D158D3" w:rsidP="00D158D3">
      <w:pPr>
        <w:pStyle w:val="Rubrik1"/>
        <w:rPr>
          <w:color w:val="auto"/>
        </w:rPr>
      </w:pPr>
      <w:r>
        <w:rPr>
          <w:color w:val="auto"/>
        </w:rPr>
        <w:t xml:space="preserve">Hoppning </w:t>
      </w:r>
    </w:p>
    <w:p w14:paraId="534E7CE7" w14:textId="3C4B2A98" w:rsidR="00D158D3" w:rsidRDefault="00D158D3" w:rsidP="00D158D3">
      <w:pPr>
        <w:pStyle w:val="Liststycke"/>
        <w:numPr>
          <w:ilvl w:val="0"/>
          <w:numId w:val="2"/>
        </w:numPr>
      </w:pPr>
      <w:r>
        <w:t>Hoppning kan genomföras om ridhuset är tomt. Behöver ej bokas. Lämna spåret fritt ca 2 m från sargen. Om fler ryttare finns eller anländer till ridhuset - kolla om det är ok att bygga hinder – är det inte ok skall hindren avlägsnas omgående</w:t>
      </w:r>
    </w:p>
    <w:p w14:paraId="4D6F9234" w14:textId="25061861" w:rsidR="00D158D3" w:rsidRDefault="00D158D3" w:rsidP="00D158D3">
      <w:pPr>
        <w:pStyle w:val="Liststycke"/>
        <w:numPr>
          <w:ilvl w:val="0"/>
          <w:numId w:val="2"/>
        </w:numPr>
      </w:pPr>
      <w:r>
        <w:t>Avlägsna alltid hinder efter avslutad hoppning</w:t>
      </w:r>
    </w:p>
    <w:p w14:paraId="75E219CD" w14:textId="796C789E" w:rsidR="00D158D3" w:rsidRDefault="00D158D3" w:rsidP="00D158D3">
      <w:pPr>
        <w:pStyle w:val="Rubrik1"/>
        <w:rPr>
          <w:color w:val="auto"/>
        </w:rPr>
      </w:pPr>
      <w:r w:rsidRPr="00D158D3">
        <w:rPr>
          <w:color w:val="auto"/>
        </w:rPr>
        <w:t>Tömkörning</w:t>
      </w:r>
    </w:p>
    <w:p w14:paraId="137224CC" w14:textId="77777777" w:rsidR="00D158D3" w:rsidRDefault="00D158D3" w:rsidP="00D158D3">
      <w:pPr>
        <w:pStyle w:val="Liststycke"/>
        <w:numPr>
          <w:ilvl w:val="0"/>
          <w:numId w:val="3"/>
        </w:numPr>
      </w:pPr>
      <w:r>
        <w:t xml:space="preserve">Om häst tömkörs på fyrkantsspåret ska övriga ryttare lämna spåret fritt  </w:t>
      </w:r>
    </w:p>
    <w:p w14:paraId="75E7747C" w14:textId="77777777" w:rsidR="00D158D3" w:rsidRDefault="00D158D3" w:rsidP="00D158D3">
      <w:pPr>
        <w:pStyle w:val="Liststycke"/>
        <w:numPr>
          <w:ilvl w:val="0"/>
          <w:numId w:val="3"/>
        </w:numPr>
      </w:pPr>
      <w:r>
        <w:t xml:space="preserve">Ingen tömkörning under pågående lektion. Annan överenskommelse kan dock göras mellan tränare, lektionstagare och </w:t>
      </w:r>
      <w:proofErr w:type="spellStart"/>
      <w:r>
        <w:t>tömkörningsansvarig</w:t>
      </w:r>
      <w:proofErr w:type="spellEnd"/>
      <w:r>
        <w:t xml:space="preserve"> </w:t>
      </w:r>
    </w:p>
    <w:p w14:paraId="1A6026F8" w14:textId="77777777" w:rsidR="00D158D3" w:rsidRDefault="00D158D3" w:rsidP="00D158D3">
      <w:pPr>
        <w:pStyle w:val="Liststycke"/>
        <w:numPr>
          <w:ilvl w:val="0"/>
          <w:numId w:val="3"/>
        </w:numPr>
      </w:pPr>
      <w:r>
        <w:t xml:space="preserve">Tömkörning skall göras i hela ridhuset för att undvika skador på ridhusbotten. </w:t>
      </w:r>
    </w:p>
    <w:p w14:paraId="515C50B0" w14:textId="5204A392" w:rsidR="00D158D3" w:rsidRDefault="00D158D3" w:rsidP="00D158D3">
      <w:pPr>
        <w:pStyle w:val="Liststycke"/>
        <w:numPr>
          <w:ilvl w:val="0"/>
          <w:numId w:val="3"/>
        </w:numPr>
      </w:pPr>
      <w:r>
        <w:lastRenderedPageBreak/>
        <w:t xml:space="preserve">- Tömkörning är EJ tillåten om det är </w:t>
      </w:r>
      <w:proofErr w:type="gramStart"/>
      <w:r>
        <w:t xml:space="preserve">3 </w:t>
      </w:r>
      <w:proofErr w:type="spellStart"/>
      <w:r>
        <w:t>st</w:t>
      </w:r>
      <w:proofErr w:type="spellEnd"/>
      <w:proofErr w:type="gramEnd"/>
      <w:r>
        <w:t xml:space="preserve"> eller fler ryttare i ridhuset</w:t>
      </w:r>
    </w:p>
    <w:p w14:paraId="1703EDC3" w14:textId="51559D4B" w:rsidR="009D4479" w:rsidRDefault="009D4479" w:rsidP="009D4479">
      <w:pPr>
        <w:pStyle w:val="Rubrik1"/>
        <w:rPr>
          <w:color w:val="auto"/>
        </w:rPr>
      </w:pPr>
      <w:r w:rsidRPr="009D4479">
        <w:rPr>
          <w:color w:val="auto"/>
        </w:rPr>
        <w:t>Longering och arbete med lösa hästar</w:t>
      </w:r>
    </w:p>
    <w:p w14:paraId="5D307C3D" w14:textId="77777777" w:rsidR="009D4479" w:rsidRDefault="00E63E25" w:rsidP="009D4479">
      <w:pPr>
        <w:pStyle w:val="Liststycke"/>
        <w:numPr>
          <w:ilvl w:val="0"/>
          <w:numId w:val="4"/>
        </w:numPr>
      </w:pPr>
      <w:r>
        <w:t>Longering är tillåten i ridhuset</w:t>
      </w:r>
      <w:r w:rsidR="009D4479">
        <w:t xml:space="preserve"> så länge du är ensam i ridhuset</w:t>
      </w:r>
      <w:r>
        <w:t>. Använd ute</w:t>
      </w:r>
      <w:r w:rsidR="009D4479">
        <w:t>banan i första hand</w:t>
      </w:r>
      <w:r>
        <w:t xml:space="preserve"> </w:t>
      </w:r>
    </w:p>
    <w:p w14:paraId="2D8685E6" w14:textId="7247AF96" w:rsidR="009D4479" w:rsidRDefault="00E63E25" w:rsidP="009D4479">
      <w:pPr>
        <w:pStyle w:val="Liststycke"/>
        <w:numPr>
          <w:ilvl w:val="0"/>
          <w:numId w:val="4"/>
        </w:numPr>
      </w:pPr>
      <w:r>
        <w:t xml:space="preserve">Lösa hästar är ej tillåtet i ridhuset. </w:t>
      </w:r>
    </w:p>
    <w:p w14:paraId="64F1C776" w14:textId="5DA17459" w:rsidR="009D4479" w:rsidRPr="009D4479" w:rsidRDefault="00E63E25" w:rsidP="009D4479">
      <w:pPr>
        <w:pStyle w:val="Rubrik1"/>
        <w:rPr>
          <w:color w:val="auto"/>
        </w:rPr>
      </w:pPr>
      <w:r w:rsidRPr="009D4479">
        <w:rPr>
          <w:color w:val="auto"/>
        </w:rPr>
        <w:t xml:space="preserve">Skritta hästen för hand </w:t>
      </w:r>
    </w:p>
    <w:p w14:paraId="2DA76067" w14:textId="77777777" w:rsidR="009D4479" w:rsidRDefault="00E63E25" w:rsidP="009D4479">
      <w:pPr>
        <w:pStyle w:val="Liststycke"/>
        <w:numPr>
          <w:ilvl w:val="0"/>
          <w:numId w:val="5"/>
        </w:numPr>
      </w:pPr>
      <w:r>
        <w:t xml:space="preserve">Skall göras innanför fyrkantspåret. </w:t>
      </w:r>
    </w:p>
    <w:p w14:paraId="66925DD6" w14:textId="57DAAC03" w:rsidR="009D4479" w:rsidRDefault="00E63E25" w:rsidP="009D4479">
      <w:pPr>
        <w:pStyle w:val="Liststycke"/>
        <w:numPr>
          <w:ilvl w:val="0"/>
          <w:numId w:val="5"/>
        </w:numPr>
      </w:pPr>
      <w:r>
        <w:t xml:space="preserve">Om det är </w:t>
      </w:r>
      <w:r w:rsidR="009D4479">
        <w:t>3</w:t>
      </w:r>
      <w:r>
        <w:t xml:space="preserve"> ryttare eller </w:t>
      </w:r>
      <w:r w:rsidR="009D4479">
        <w:t>fler</w:t>
      </w:r>
      <w:r>
        <w:t xml:space="preserve">– fråga om det är ok att du skrittar hästen för hand! </w:t>
      </w:r>
    </w:p>
    <w:p w14:paraId="44E4C5B9" w14:textId="77777777" w:rsidR="009D4479" w:rsidRDefault="00E63E25" w:rsidP="009D4479">
      <w:pPr>
        <w:pStyle w:val="Ingetavstnd"/>
      </w:pPr>
      <w:r w:rsidRPr="009D4479">
        <w:rPr>
          <w:rStyle w:val="Rubrik1Char"/>
          <w:color w:val="auto"/>
        </w:rPr>
        <w:t>Användning av spö/pisk, sporrar och skarpa bett</w:t>
      </w:r>
      <w:r w:rsidRPr="009D4479">
        <w:t xml:space="preserve"> </w:t>
      </w:r>
      <w:r w:rsidRPr="009D4479">
        <w:t xml:space="preserve">får endast användas av ryttare som kan hantera dessa. Ridning som utsätter hästen för smärta, stress eller annat obehag får EJ förekomma. Ryttare kommer då att avvisas från området. Ridhusavgift kommer EJ att återbetalas. </w:t>
      </w:r>
    </w:p>
    <w:p w14:paraId="76BEF141" w14:textId="77777777" w:rsidR="009D4479" w:rsidRDefault="009D4479" w:rsidP="009D4479">
      <w:pPr>
        <w:pStyle w:val="Ingetavstnd"/>
      </w:pPr>
    </w:p>
    <w:p w14:paraId="27F53845" w14:textId="77777777" w:rsidR="009D4479" w:rsidRDefault="00E63E25" w:rsidP="009D4479">
      <w:pPr>
        <w:pStyle w:val="Ingetavstnd"/>
      </w:pPr>
      <w:r w:rsidRPr="009D4479">
        <w:rPr>
          <w:u w:val="single"/>
        </w:rPr>
        <w:t>Alla</w:t>
      </w:r>
      <w:r w:rsidRPr="009D4479">
        <w:t xml:space="preserve"> tar den nödvändiga hänsyn som behövs för att trivsel och stämning ska vara lättsam och trevlig i vårt ridhus. Hänsyn </w:t>
      </w:r>
      <w:r w:rsidR="009D4479">
        <w:t xml:space="preserve">visas till samtliga </w:t>
      </w:r>
      <w:r w:rsidRPr="009D4479">
        <w:t xml:space="preserve">ryttare. </w:t>
      </w:r>
    </w:p>
    <w:p w14:paraId="146F2B89" w14:textId="77777777" w:rsidR="009D4479" w:rsidRDefault="009D4479" w:rsidP="009D4479">
      <w:pPr>
        <w:pStyle w:val="Ingetavstnd"/>
      </w:pPr>
    </w:p>
    <w:p w14:paraId="18C13D2C" w14:textId="29CC9223" w:rsidR="009D4479" w:rsidRDefault="00E63E25" w:rsidP="009D4479">
      <w:pPr>
        <w:pStyle w:val="Ingetavstnd"/>
      </w:pPr>
      <w:r w:rsidRPr="009D4479">
        <w:t xml:space="preserve">Om någon uppträder otrevligt eller visar bristande hänsyn mot häst eller annan ryttare skall detta framföras till </w:t>
      </w:r>
      <w:r w:rsidR="009D4479">
        <w:t xml:space="preserve">personalen på Balsberga gård eller via mejl </w:t>
      </w:r>
      <w:hyperlink r:id="rId8" w:history="1">
        <w:r w:rsidR="009D4479" w:rsidRPr="008430BA">
          <w:rPr>
            <w:rStyle w:val="Hyperlnk"/>
          </w:rPr>
          <w:t>info</w:t>
        </w:r>
        <w:r w:rsidR="009D4479" w:rsidRPr="008430BA">
          <w:rPr>
            <w:rStyle w:val="Hyperlnk"/>
          </w:rPr>
          <w:t>@balsbergagard.se</w:t>
        </w:r>
      </w:hyperlink>
    </w:p>
    <w:p w14:paraId="592BC614" w14:textId="77777777" w:rsidR="009D4479" w:rsidRDefault="00E63E25" w:rsidP="009D4479">
      <w:pPr>
        <w:pStyle w:val="Ingetavstnd"/>
      </w:pPr>
      <w:r w:rsidRPr="009D4479">
        <w:t xml:space="preserve"> </w:t>
      </w:r>
    </w:p>
    <w:p w14:paraId="5C18E000" w14:textId="77777777" w:rsidR="009D4479" w:rsidRDefault="00E63E25" w:rsidP="009D4479">
      <w:pPr>
        <w:pStyle w:val="Ingetavstnd"/>
      </w:pPr>
      <w:r w:rsidRPr="009D4479">
        <w:t xml:space="preserve">Vid problem, frågor, synpunkter – framför detta till oss! </w:t>
      </w:r>
    </w:p>
    <w:p w14:paraId="26122677" w14:textId="77777777" w:rsidR="009D4479" w:rsidRDefault="009D4479" w:rsidP="009D4479">
      <w:pPr>
        <w:pStyle w:val="Ingetavstnd"/>
      </w:pPr>
    </w:p>
    <w:p w14:paraId="01FFF185" w14:textId="367C5889" w:rsidR="00B0040E" w:rsidRDefault="009D4479" w:rsidP="009D4479">
      <w:pPr>
        <w:pStyle w:val="Ingetavstnd"/>
      </w:pPr>
      <w:r>
        <w:t xml:space="preserve">Ingela Carholt </w:t>
      </w:r>
      <w:proofErr w:type="spellStart"/>
      <w:r>
        <w:t>Waktel</w:t>
      </w:r>
      <w:proofErr w:type="spellEnd"/>
    </w:p>
    <w:p w14:paraId="5B5D47ED" w14:textId="3A72E7C8" w:rsidR="009D4479" w:rsidRDefault="009D4479" w:rsidP="009D4479">
      <w:pPr>
        <w:pStyle w:val="Ingetavstnd"/>
      </w:pPr>
      <w:r>
        <w:t>Ägare och verksamhetsansvarig</w:t>
      </w:r>
    </w:p>
    <w:p w14:paraId="501C7013" w14:textId="542956D9" w:rsidR="009D4479" w:rsidRDefault="009D4479" w:rsidP="009D4479">
      <w:pPr>
        <w:pStyle w:val="Ingetavstnd"/>
      </w:pPr>
      <w:hyperlink r:id="rId9" w:history="1">
        <w:r w:rsidRPr="008430BA">
          <w:rPr>
            <w:rStyle w:val="Hyperlnk"/>
          </w:rPr>
          <w:t>ingela</w:t>
        </w:r>
        <w:r w:rsidRPr="008430BA">
          <w:rPr>
            <w:rStyle w:val="Hyperlnk"/>
          </w:rPr>
          <w:t>@balsbergagard.se</w:t>
        </w:r>
      </w:hyperlink>
    </w:p>
    <w:p w14:paraId="79FCC898" w14:textId="7334A42B" w:rsidR="009D4479" w:rsidRDefault="009D4479" w:rsidP="009D4479">
      <w:pPr>
        <w:pStyle w:val="Ingetavstnd"/>
      </w:pPr>
    </w:p>
    <w:p w14:paraId="2B7E35CC" w14:textId="6532A42B" w:rsidR="009D4479" w:rsidRPr="009D4479" w:rsidRDefault="009D4479" w:rsidP="009D4479">
      <w:pPr>
        <w:pStyle w:val="Ingetavstnd"/>
      </w:pPr>
      <w:r>
        <w:t xml:space="preserve"> </w:t>
      </w:r>
    </w:p>
    <w:sectPr w:rsidR="009D4479" w:rsidRPr="009D4479" w:rsidSect="00E63E2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B36B0" w14:textId="77777777" w:rsidR="00CB6D53" w:rsidRDefault="00CB6D53" w:rsidP="00E63E25">
      <w:pPr>
        <w:spacing w:after="0" w:line="240" w:lineRule="auto"/>
      </w:pPr>
      <w:r>
        <w:separator/>
      </w:r>
    </w:p>
  </w:endnote>
  <w:endnote w:type="continuationSeparator" w:id="0">
    <w:p w14:paraId="0371FF6A" w14:textId="77777777" w:rsidR="00CB6D53" w:rsidRDefault="00CB6D53" w:rsidP="00E6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199D1" w14:textId="77777777" w:rsidR="00CB6D53" w:rsidRDefault="00CB6D53" w:rsidP="00E63E25">
      <w:pPr>
        <w:spacing w:after="0" w:line="240" w:lineRule="auto"/>
      </w:pPr>
      <w:r>
        <w:separator/>
      </w:r>
    </w:p>
  </w:footnote>
  <w:footnote w:type="continuationSeparator" w:id="0">
    <w:p w14:paraId="6AEF0ABD" w14:textId="77777777" w:rsidR="00CB6D53" w:rsidRDefault="00CB6D53" w:rsidP="00E6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C24BF" w14:textId="4F1B5872" w:rsidR="00E63E25" w:rsidRDefault="00E63E25" w:rsidP="00E63E25">
    <w:r>
      <w:ptab w:relativeTo="margin" w:alignment="center" w:leader="none"/>
    </w:r>
    <w:r>
      <w:ptab w:relativeTo="margin" w:alignment="right" w:leader="none"/>
    </w:r>
    <w:r>
      <w:t>Uppdaterad: 2021-04-13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41C48"/>
    <w:multiLevelType w:val="hybridMultilevel"/>
    <w:tmpl w:val="78DE5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5A06C1"/>
    <w:multiLevelType w:val="hybridMultilevel"/>
    <w:tmpl w:val="9B0A5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400F7E"/>
    <w:multiLevelType w:val="hybridMultilevel"/>
    <w:tmpl w:val="1592FB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2773C0"/>
    <w:multiLevelType w:val="hybridMultilevel"/>
    <w:tmpl w:val="CF6A94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D8F0747"/>
    <w:multiLevelType w:val="hybridMultilevel"/>
    <w:tmpl w:val="DF58EA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FC045C4"/>
    <w:multiLevelType w:val="hybridMultilevel"/>
    <w:tmpl w:val="40D450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25"/>
    <w:rsid w:val="00263B90"/>
    <w:rsid w:val="006C674A"/>
    <w:rsid w:val="009D4479"/>
    <w:rsid w:val="00CB6D53"/>
    <w:rsid w:val="00D158D3"/>
    <w:rsid w:val="00E63E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12312"/>
  <w15:chartTrackingRefBased/>
  <w15:docId w15:val="{07D9D38D-2C0C-4A45-99CA-8AD3383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158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3E2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3E25"/>
  </w:style>
  <w:style w:type="paragraph" w:styleId="Sidfot">
    <w:name w:val="footer"/>
    <w:basedOn w:val="Normal"/>
    <w:link w:val="SidfotChar"/>
    <w:uiPriority w:val="99"/>
    <w:unhideWhenUsed/>
    <w:rsid w:val="00E63E2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63E25"/>
  </w:style>
  <w:style w:type="paragraph" w:styleId="Rubrik">
    <w:name w:val="Title"/>
    <w:basedOn w:val="Normal"/>
    <w:next w:val="Normal"/>
    <w:link w:val="RubrikChar"/>
    <w:uiPriority w:val="10"/>
    <w:qFormat/>
    <w:rsid w:val="00E63E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63E25"/>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E63E25"/>
    <w:pPr>
      <w:ind w:left="720"/>
      <w:contextualSpacing/>
    </w:pPr>
  </w:style>
  <w:style w:type="character" w:customStyle="1" w:styleId="Rubrik1Char">
    <w:name w:val="Rubrik 1 Char"/>
    <w:basedOn w:val="Standardstycketeckensnitt"/>
    <w:link w:val="Rubrik1"/>
    <w:uiPriority w:val="9"/>
    <w:rsid w:val="00D158D3"/>
    <w:rPr>
      <w:rFonts w:asciiTheme="majorHAnsi" w:eastAsiaTheme="majorEastAsia" w:hAnsiTheme="majorHAnsi" w:cstheme="majorBidi"/>
      <w:color w:val="2F5496" w:themeColor="accent1" w:themeShade="BF"/>
      <w:sz w:val="32"/>
      <w:szCs w:val="32"/>
    </w:rPr>
  </w:style>
  <w:style w:type="paragraph" w:styleId="Ingetavstnd">
    <w:name w:val="No Spacing"/>
    <w:uiPriority w:val="1"/>
    <w:qFormat/>
    <w:rsid w:val="009D4479"/>
    <w:pPr>
      <w:spacing w:after="0" w:line="240" w:lineRule="auto"/>
    </w:pPr>
  </w:style>
  <w:style w:type="character" w:styleId="Hyperlnk">
    <w:name w:val="Hyperlink"/>
    <w:basedOn w:val="Standardstycketeckensnitt"/>
    <w:uiPriority w:val="99"/>
    <w:unhideWhenUsed/>
    <w:rsid w:val="009D4479"/>
    <w:rPr>
      <w:color w:val="0563C1" w:themeColor="hyperlink"/>
      <w:u w:val="single"/>
    </w:rPr>
  </w:style>
  <w:style w:type="character" w:styleId="Olstomnmnande">
    <w:name w:val="Unresolved Mention"/>
    <w:basedOn w:val="Standardstycketeckensnitt"/>
    <w:uiPriority w:val="99"/>
    <w:semiHidden/>
    <w:unhideWhenUsed/>
    <w:rsid w:val="009D4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sbergagard.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gela@balsbergagar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516</Words>
  <Characters>2739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Carholt</dc:creator>
  <cp:keywords/>
  <dc:description/>
  <cp:lastModifiedBy>Carolina Carholt</cp:lastModifiedBy>
  <cp:revision>1</cp:revision>
  <dcterms:created xsi:type="dcterms:W3CDTF">2021-04-13T12:12:00Z</dcterms:created>
  <dcterms:modified xsi:type="dcterms:W3CDTF">2021-04-13T12:41:00Z</dcterms:modified>
</cp:coreProperties>
</file>